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63" w:rsidRPr="00A56613" w:rsidRDefault="001D4D63" w:rsidP="00A56613">
      <w:pPr>
        <w:numPr>
          <w:ilvl w:val="0"/>
          <w:numId w:val="1"/>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A56613">
        <w:rPr>
          <w:rFonts w:ascii="Helvetica" w:hAnsi="Helvetica" w:cs="Helvetica"/>
          <w:color w:val="2B333A"/>
          <w:sz w:val="24"/>
          <w:szCs w:val="24"/>
          <w:lang w:val="en-US" w:eastAsia="it-IT"/>
        </w:rPr>
        <w:t>Largest designer glasses e-commerce retailer worldwide (smartbuyglasses.com)</w:t>
      </w:r>
    </w:p>
    <w:p w:rsidR="001D4D63" w:rsidRPr="00A56613" w:rsidRDefault="001D4D63" w:rsidP="00A56613">
      <w:pPr>
        <w:numPr>
          <w:ilvl w:val="0"/>
          <w:numId w:val="1"/>
        </w:numPr>
        <w:shd w:val="clear" w:color="auto" w:fill="FFFFFF"/>
        <w:spacing w:before="100" w:beforeAutospacing="1" w:after="100" w:afterAutospacing="1" w:line="240" w:lineRule="auto"/>
        <w:rPr>
          <w:rFonts w:ascii="Helvetica" w:hAnsi="Helvetica" w:cs="Helvetica"/>
          <w:color w:val="2B333A"/>
          <w:sz w:val="24"/>
          <w:szCs w:val="24"/>
          <w:lang w:eastAsia="it-IT"/>
        </w:rPr>
      </w:pPr>
      <w:r w:rsidRPr="00A56613">
        <w:rPr>
          <w:rFonts w:ascii="Helvetica" w:hAnsi="Helvetica" w:cs="Helvetica"/>
          <w:color w:val="2B333A"/>
          <w:sz w:val="24"/>
          <w:szCs w:val="24"/>
          <w:lang w:eastAsia="it-IT"/>
        </w:rPr>
        <w:t>Multicultural team representing over 20 nationalities</w:t>
      </w:r>
    </w:p>
    <w:p w:rsidR="001D4D63" w:rsidRPr="00A56613" w:rsidRDefault="001D4D63" w:rsidP="00A56613">
      <w:pPr>
        <w:numPr>
          <w:ilvl w:val="0"/>
          <w:numId w:val="1"/>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A56613">
        <w:rPr>
          <w:rFonts w:ascii="Helvetica" w:hAnsi="Helvetica" w:cs="Helvetica"/>
          <w:color w:val="2B333A"/>
          <w:sz w:val="24"/>
          <w:szCs w:val="24"/>
          <w:lang w:val="en-US" w:eastAsia="it-IT"/>
        </w:rPr>
        <w:t>Fast growing, dynamic and young company culture</w:t>
      </w:r>
    </w:p>
    <w:p w:rsidR="001D4D63" w:rsidRPr="00A56613" w:rsidRDefault="001D4D63" w:rsidP="00A56613">
      <w:pPr>
        <w:shd w:val="clear" w:color="auto" w:fill="FFFFFF"/>
        <w:spacing w:after="240" w:line="240" w:lineRule="auto"/>
        <w:rPr>
          <w:rFonts w:ascii="Helvetica" w:hAnsi="Helvetica" w:cs="Helvetica"/>
          <w:color w:val="2B333A"/>
          <w:sz w:val="24"/>
          <w:szCs w:val="24"/>
          <w:lang w:val="en-US" w:eastAsia="it-IT"/>
        </w:rPr>
      </w:pPr>
      <w:r w:rsidRPr="00A56613">
        <w:rPr>
          <w:rFonts w:ascii="Helvetica" w:hAnsi="Helvetica" w:cs="Helvetica"/>
          <w:color w:val="2B333A"/>
          <w:sz w:val="24"/>
          <w:szCs w:val="24"/>
          <w:lang w:val="en-US" w:eastAsia="it-IT"/>
        </w:rPr>
        <w:t> </w:t>
      </w:r>
    </w:p>
    <w:p w:rsidR="001D4D63" w:rsidRPr="00A56613" w:rsidRDefault="001D4D63" w:rsidP="00A56613">
      <w:pPr>
        <w:shd w:val="clear" w:color="auto" w:fill="FFFFFF"/>
        <w:spacing w:after="240" w:line="240" w:lineRule="auto"/>
        <w:rPr>
          <w:rFonts w:ascii="Helvetica" w:hAnsi="Helvetica" w:cs="Helvetica"/>
          <w:color w:val="2B333A"/>
          <w:sz w:val="24"/>
          <w:szCs w:val="24"/>
          <w:lang w:val="en-US" w:eastAsia="it-IT"/>
        </w:rPr>
      </w:pPr>
      <w:r w:rsidRPr="00A56613">
        <w:rPr>
          <w:rFonts w:ascii="Helvetica" w:hAnsi="Helvetica" w:cs="Helvetica"/>
          <w:color w:val="2B333A"/>
          <w:sz w:val="24"/>
          <w:szCs w:val="24"/>
          <w:lang w:val="en-US" w:eastAsia="it-IT"/>
        </w:rPr>
        <w:t>SmartBuyGlasses Optical Group, operated under Motion Global Ltd., is the world’s leading designer eyewear e-retailer. With operations across Asia Pacific, Europe and the Americas, SmartBuyGlasses has become the market leader in over 30 countries worldwide. With over 160 employees, we retail the world’s best eyewear brands including Ray-Ban, Tom Ford, Gucci and many more. SmartBuyGlasses has a young, international and entrepreneurial culture that promotes fast career progression and self-development. Passionate and effective employees are usually promoted quickly to managerial positions, operating teams with high degrees of responsibility.</w:t>
      </w:r>
    </w:p>
    <w:p w:rsidR="001D4D63" w:rsidRPr="00A56613" w:rsidRDefault="001D4D63" w:rsidP="00A56613">
      <w:pPr>
        <w:shd w:val="clear" w:color="auto" w:fill="FFFFFF"/>
        <w:spacing w:after="240" w:line="240" w:lineRule="auto"/>
        <w:rPr>
          <w:rFonts w:ascii="Helvetica" w:hAnsi="Helvetica" w:cs="Helvetica"/>
          <w:color w:val="2B333A"/>
          <w:sz w:val="24"/>
          <w:szCs w:val="24"/>
          <w:lang w:val="en-US" w:eastAsia="it-IT"/>
        </w:rPr>
      </w:pPr>
      <w:r w:rsidRPr="00A56613">
        <w:rPr>
          <w:rFonts w:ascii="Helvetica" w:hAnsi="Helvetica" w:cs="Helvetica"/>
          <w:color w:val="2B333A"/>
          <w:sz w:val="24"/>
          <w:szCs w:val="24"/>
          <w:lang w:val="en-US" w:eastAsia="it-IT"/>
        </w:rPr>
        <w:t>SmartBuyGlasses has recently won the ‘2015 Business Excellence Award for Business Innovation’ at the AustCham Westpac Australia-China Business Awards in Hong Kong:</w:t>
      </w:r>
    </w:p>
    <w:p w:rsidR="001D4D63" w:rsidRPr="00A56613" w:rsidRDefault="001D4D63" w:rsidP="00A56613">
      <w:pPr>
        <w:shd w:val="clear" w:color="auto" w:fill="FFFFFF"/>
        <w:spacing w:after="240" w:line="240" w:lineRule="auto"/>
        <w:rPr>
          <w:rFonts w:ascii="Helvetica" w:hAnsi="Helvetica" w:cs="Helvetica"/>
          <w:color w:val="2B333A"/>
          <w:sz w:val="24"/>
          <w:szCs w:val="24"/>
          <w:lang w:val="en-US" w:eastAsia="it-IT"/>
        </w:rPr>
      </w:pPr>
      <w:hyperlink r:id="rId5" w:history="1">
        <w:r w:rsidRPr="00A56613">
          <w:rPr>
            <w:rFonts w:ascii="Helvetica" w:hAnsi="Helvetica" w:cs="Helvetica"/>
            <w:color w:val="E15F19"/>
            <w:sz w:val="24"/>
            <w:szCs w:val="24"/>
            <w:lang w:val="en-US" w:eastAsia="it-IT"/>
          </w:rPr>
          <w:t>www.austcham-china.com/content/basic-page/2015-finalists</w:t>
        </w:r>
      </w:hyperlink>
      <w:r w:rsidRPr="00A56613">
        <w:rPr>
          <w:rFonts w:ascii="Helvetica" w:hAnsi="Helvetica" w:cs="Helvetica"/>
          <w:color w:val="2B333A"/>
          <w:sz w:val="24"/>
          <w:szCs w:val="24"/>
          <w:lang w:val="en-US" w:eastAsia="it-IT"/>
        </w:rPr>
        <w:t xml:space="preserve"> </w:t>
      </w:r>
    </w:p>
    <w:p w:rsidR="001D4D63" w:rsidRPr="00A56613" w:rsidRDefault="001D4D63" w:rsidP="00A56613">
      <w:pPr>
        <w:shd w:val="clear" w:color="auto" w:fill="FFFFFF"/>
        <w:spacing w:after="240" w:line="240" w:lineRule="auto"/>
        <w:rPr>
          <w:rFonts w:ascii="Helvetica" w:hAnsi="Helvetica" w:cs="Helvetica"/>
          <w:color w:val="2B333A"/>
          <w:sz w:val="24"/>
          <w:szCs w:val="24"/>
          <w:lang w:val="en-US" w:eastAsia="it-IT"/>
        </w:rPr>
      </w:pPr>
      <w:r w:rsidRPr="00A56613">
        <w:rPr>
          <w:rFonts w:ascii="Helvetica" w:hAnsi="Helvetica" w:cs="Helvetica"/>
          <w:color w:val="2B333A"/>
          <w:sz w:val="24"/>
          <w:szCs w:val="24"/>
          <w:lang w:val="en-US" w:eastAsia="it-IT"/>
        </w:rPr>
        <w:t>For more information see: </w:t>
      </w:r>
      <w:hyperlink r:id="rId6" w:history="1">
        <w:r w:rsidRPr="00A56613">
          <w:rPr>
            <w:rFonts w:ascii="Helvetica" w:hAnsi="Helvetica" w:cs="Helvetica"/>
            <w:color w:val="E15F19"/>
            <w:sz w:val="24"/>
            <w:szCs w:val="24"/>
            <w:lang w:val="en-US" w:eastAsia="it-IT"/>
          </w:rPr>
          <w:t>www.motionglobal.com</w:t>
        </w:r>
      </w:hyperlink>
      <w:r w:rsidRPr="00A56613">
        <w:rPr>
          <w:rFonts w:ascii="Helvetica" w:hAnsi="Helvetica" w:cs="Helvetica"/>
          <w:color w:val="2B333A"/>
          <w:sz w:val="24"/>
          <w:szCs w:val="24"/>
          <w:lang w:val="en-US" w:eastAsia="it-IT"/>
        </w:rPr>
        <w:t>, </w:t>
      </w:r>
      <w:hyperlink r:id="rId7" w:history="1">
        <w:r w:rsidRPr="00A56613">
          <w:rPr>
            <w:rFonts w:ascii="Helvetica" w:hAnsi="Helvetica" w:cs="Helvetica"/>
            <w:color w:val="E15F19"/>
            <w:sz w:val="24"/>
            <w:szCs w:val="24"/>
            <w:lang w:val="en-US" w:eastAsia="it-IT"/>
          </w:rPr>
          <w:t>www.smartbuyglasses.com</w:t>
        </w:r>
      </w:hyperlink>
    </w:p>
    <w:p w:rsidR="001D4D63" w:rsidRPr="00A56613" w:rsidRDefault="001D4D63" w:rsidP="00A56613">
      <w:pPr>
        <w:shd w:val="clear" w:color="auto" w:fill="FFFFFF"/>
        <w:spacing w:after="240" w:line="240" w:lineRule="auto"/>
        <w:rPr>
          <w:rFonts w:ascii="Helvetica" w:hAnsi="Helvetica" w:cs="Helvetica"/>
          <w:color w:val="2B333A"/>
          <w:sz w:val="24"/>
          <w:szCs w:val="24"/>
          <w:lang w:val="en-US" w:eastAsia="it-IT"/>
        </w:rPr>
      </w:pPr>
      <w:r w:rsidRPr="00A56613">
        <w:rPr>
          <w:rFonts w:ascii="Helvetica" w:hAnsi="Helvetica" w:cs="Helvetica"/>
          <w:color w:val="2B333A"/>
          <w:sz w:val="24"/>
          <w:szCs w:val="24"/>
          <w:lang w:val="en-US" w:eastAsia="it-IT"/>
        </w:rPr>
        <w:t> </w:t>
      </w:r>
    </w:p>
    <w:p w:rsidR="001D4D63" w:rsidRPr="00A56613" w:rsidRDefault="001D4D63" w:rsidP="00A56613">
      <w:pPr>
        <w:shd w:val="clear" w:color="auto" w:fill="FFFFFF"/>
        <w:spacing w:after="240" w:line="240" w:lineRule="auto"/>
        <w:rPr>
          <w:rFonts w:ascii="Helvetica" w:hAnsi="Helvetica" w:cs="Helvetica"/>
          <w:color w:val="2B333A"/>
          <w:sz w:val="24"/>
          <w:szCs w:val="24"/>
          <w:lang w:val="en-US" w:eastAsia="it-IT"/>
        </w:rPr>
      </w:pPr>
      <w:r w:rsidRPr="00A56613">
        <w:rPr>
          <w:rFonts w:ascii="Helvetica" w:hAnsi="Helvetica" w:cs="Helvetica"/>
          <w:b/>
          <w:bCs/>
          <w:color w:val="2B333A"/>
          <w:sz w:val="24"/>
          <w:szCs w:val="24"/>
          <w:lang w:val="en-US" w:eastAsia="it-IT"/>
        </w:rPr>
        <w:t>The Position</w:t>
      </w:r>
    </w:p>
    <w:p w:rsidR="001D4D63" w:rsidRPr="00A56613" w:rsidRDefault="001D4D63" w:rsidP="00A56613">
      <w:pPr>
        <w:shd w:val="clear" w:color="auto" w:fill="FFFFFF"/>
        <w:spacing w:after="240" w:line="240" w:lineRule="auto"/>
        <w:rPr>
          <w:rFonts w:ascii="Helvetica" w:hAnsi="Helvetica" w:cs="Helvetica"/>
          <w:color w:val="2B333A"/>
          <w:sz w:val="24"/>
          <w:szCs w:val="24"/>
          <w:lang w:val="en-US" w:eastAsia="it-IT"/>
        </w:rPr>
      </w:pPr>
      <w:r w:rsidRPr="00A56613">
        <w:rPr>
          <w:rFonts w:ascii="Helvetica" w:hAnsi="Helvetica" w:cs="Helvetica"/>
          <w:color w:val="2B333A"/>
          <w:sz w:val="24"/>
          <w:szCs w:val="24"/>
          <w:lang w:val="en-US" w:eastAsia="it-IT"/>
        </w:rPr>
        <w:t>We are seeking a Digital Content Writer Intern in our Shanghai or Turin office. The successful candidate should be a native English speaker, demonstrate a true passion for writing or blogging, and have an interest in fashion and eyewear. Working within the Marketing department, the Digital Content Writer will work closely with the Social Media and PR team in the creation of online data-driven customer communications across a range of digital marketing initiatives.</w:t>
      </w:r>
    </w:p>
    <w:p w:rsidR="001D4D63" w:rsidRPr="00A56613" w:rsidRDefault="001D4D63" w:rsidP="00A56613">
      <w:pPr>
        <w:shd w:val="clear" w:color="auto" w:fill="FFFFFF"/>
        <w:spacing w:after="240" w:line="240" w:lineRule="auto"/>
        <w:rPr>
          <w:rFonts w:ascii="Helvetica" w:hAnsi="Helvetica" w:cs="Helvetica"/>
          <w:color w:val="2B333A"/>
          <w:sz w:val="24"/>
          <w:szCs w:val="24"/>
          <w:lang w:val="en-US" w:eastAsia="it-IT"/>
        </w:rPr>
      </w:pPr>
      <w:r w:rsidRPr="00A56613">
        <w:rPr>
          <w:rFonts w:ascii="Helvetica" w:hAnsi="Helvetica" w:cs="Helvetica"/>
          <w:color w:val="2B333A"/>
          <w:sz w:val="24"/>
          <w:szCs w:val="24"/>
          <w:lang w:val="en-US" w:eastAsia="it-IT"/>
        </w:rPr>
        <w:t> </w:t>
      </w:r>
    </w:p>
    <w:p w:rsidR="001D4D63" w:rsidRPr="00A56613" w:rsidRDefault="001D4D63" w:rsidP="00A56613">
      <w:pPr>
        <w:shd w:val="clear" w:color="auto" w:fill="FFFFFF"/>
        <w:spacing w:after="240" w:line="240" w:lineRule="auto"/>
        <w:rPr>
          <w:rFonts w:ascii="Helvetica" w:hAnsi="Helvetica" w:cs="Helvetica"/>
          <w:color w:val="2B333A"/>
          <w:sz w:val="24"/>
          <w:szCs w:val="24"/>
          <w:lang w:eastAsia="it-IT"/>
        </w:rPr>
      </w:pPr>
      <w:r>
        <w:rPr>
          <w:rFonts w:ascii="Helvetica" w:hAnsi="Helvetica" w:cs="Helvetica"/>
          <w:b/>
          <w:bCs/>
          <w:color w:val="2B333A"/>
          <w:sz w:val="24"/>
          <w:szCs w:val="24"/>
          <w:lang w:eastAsia="it-IT"/>
        </w:rPr>
        <w:t>Tasks &amp; Responsibilities</w:t>
      </w:r>
    </w:p>
    <w:p w:rsidR="001D4D63" w:rsidRPr="00A56613" w:rsidRDefault="001D4D63" w:rsidP="00A56613">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A56613">
        <w:rPr>
          <w:rFonts w:ascii="Helvetica" w:hAnsi="Helvetica" w:cs="Helvetica"/>
          <w:color w:val="2B333A"/>
          <w:sz w:val="24"/>
          <w:szCs w:val="24"/>
          <w:lang w:val="en-US" w:eastAsia="it-IT"/>
        </w:rPr>
        <w:t>Create, edit and localize site content, banners, blog content, press releases, EDM and social media for 30 different domains.</w:t>
      </w:r>
    </w:p>
    <w:p w:rsidR="001D4D63" w:rsidRPr="00A56613" w:rsidRDefault="001D4D63" w:rsidP="00A56613">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A56613">
        <w:rPr>
          <w:rFonts w:ascii="Helvetica" w:hAnsi="Helvetica" w:cs="Helvetica"/>
          <w:color w:val="2B333A"/>
          <w:sz w:val="24"/>
          <w:szCs w:val="24"/>
          <w:lang w:val="en-US" w:eastAsia="it-IT"/>
        </w:rPr>
        <w:t>Attract potential customers through engaging, informative and inspiring copy.</w:t>
      </w:r>
    </w:p>
    <w:p w:rsidR="001D4D63" w:rsidRPr="00A56613" w:rsidRDefault="001D4D63" w:rsidP="00A56613">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A56613">
        <w:rPr>
          <w:rFonts w:ascii="Helvetica" w:hAnsi="Helvetica" w:cs="Helvetica"/>
          <w:color w:val="2B333A"/>
          <w:sz w:val="24"/>
          <w:szCs w:val="24"/>
          <w:lang w:val="en-US" w:eastAsia="it-IT"/>
        </w:rPr>
        <w:t>Maintain the consistency of the brand across digital channels and all communication.</w:t>
      </w:r>
    </w:p>
    <w:p w:rsidR="001D4D63" w:rsidRPr="00A56613" w:rsidRDefault="001D4D63" w:rsidP="00A56613">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A56613">
        <w:rPr>
          <w:rFonts w:ascii="Helvetica" w:hAnsi="Helvetica" w:cs="Helvetica"/>
          <w:color w:val="2B333A"/>
          <w:sz w:val="24"/>
          <w:szCs w:val="24"/>
          <w:lang w:val="en-US" w:eastAsia="it-IT"/>
        </w:rPr>
        <w:t>Work alongside our experienced PR and Social Media teams to formulate and run content promotion and outreach projects across digital channels.</w:t>
      </w:r>
    </w:p>
    <w:p w:rsidR="001D4D63" w:rsidRPr="00A56613" w:rsidRDefault="001D4D63" w:rsidP="00A56613">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A56613">
        <w:rPr>
          <w:rFonts w:ascii="Helvetica" w:hAnsi="Helvetica" w:cs="Helvetica"/>
          <w:color w:val="2B333A"/>
          <w:sz w:val="24"/>
          <w:szCs w:val="24"/>
          <w:lang w:val="en-US" w:eastAsia="it-IT"/>
        </w:rPr>
        <w:t>SEO and UX optimization projects for our numerous English language domains.</w:t>
      </w:r>
    </w:p>
    <w:p w:rsidR="001D4D63" w:rsidRPr="00A56613" w:rsidRDefault="001D4D63" w:rsidP="00A56613">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A56613">
        <w:rPr>
          <w:rFonts w:ascii="Helvetica" w:hAnsi="Helvetica" w:cs="Helvetica"/>
          <w:color w:val="2B333A"/>
          <w:sz w:val="24"/>
          <w:szCs w:val="24"/>
          <w:lang w:val="en-US" w:eastAsia="it-IT"/>
        </w:rPr>
        <w:t>Assist the content team in the roll-out of new website features.</w:t>
      </w:r>
    </w:p>
    <w:p w:rsidR="001D4D63" w:rsidRPr="00A56613" w:rsidRDefault="001D4D63" w:rsidP="00A56613">
      <w:pPr>
        <w:shd w:val="clear" w:color="auto" w:fill="FFFFFF"/>
        <w:spacing w:after="240" w:line="240" w:lineRule="auto"/>
        <w:rPr>
          <w:rFonts w:ascii="Helvetica" w:hAnsi="Helvetica" w:cs="Helvetica"/>
          <w:color w:val="2B333A"/>
          <w:sz w:val="24"/>
          <w:szCs w:val="24"/>
          <w:lang w:val="en-US" w:eastAsia="it-IT"/>
        </w:rPr>
      </w:pPr>
      <w:r w:rsidRPr="00A56613">
        <w:rPr>
          <w:rFonts w:ascii="Helvetica" w:hAnsi="Helvetica" w:cs="Helvetica"/>
          <w:color w:val="2B333A"/>
          <w:sz w:val="24"/>
          <w:szCs w:val="24"/>
          <w:lang w:val="en-US" w:eastAsia="it-IT"/>
        </w:rPr>
        <w:t> </w:t>
      </w:r>
    </w:p>
    <w:p w:rsidR="001D4D63" w:rsidRPr="00A56613" w:rsidRDefault="001D4D63" w:rsidP="00A56613">
      <w:pPr>
        <w:shd w:val="clear" w:color="auto" w:fill="FFFFFF"/>
        <w:spacing w:after="240" w:line="240" w:lineRule="auto"/>
        <w:rPr>
          <w:rFonts w:ascii="Helvetica" w:hAnsi="Helvetica" w:cs="Helvetica"/>
          <w:color w:val="2B333A"/>
          <w:sz w:val="24"/>
          <w:szCs w:val="24"/>
          <w:lang w:eastAsia="it-IT"/>
        </w:rPr>
      </w:pPr>
      <w:r w:rsidRPr="00A56613">
        <w:rPr>
          <w:rFonts w:ascii="Helvetica" w:hAnsi="Helvetica" w:cs="Helvetica"/>
          <w:b/>
          <w:bCs/>
          <w:color w:val="2B333A"/>
          <w:sz w:val="24"/>
          <w:szCs w:val="24"/>
          <w:lang w:eastAsia="it-IT"/>
        </w:rPr>
        <w:t>The Qualified Candidate</w:t>
      </w:r>
    </w:p>
    <w:p w:rsidR="001D4D63" w:rsidRPr="003C5168" w:rsidRDefault="001D4D63" w:rsidP="00101A3F">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3C5168">
        <w:rPr>
          <w:rFonts w:ascii="Helvetica" w:hAnsi="Helvetica" w:cs="Helvetica"/>
          <w:color w:val="2B333A"/>
          <w:sz w:val="24"/>
          <w:szCs w:val="24"/>
          <w:lang w:val="en-US" w:eastAsia="it-IT"/>
        </w:rPr>
        <w:t>Advanced knowledge of the English language</w:t>
      </w:r>
    </w:p>
    <w:p w:rsidR="001D4D63" w:rsidRPr="00A56613" w:rsidRDefault="001D4D63" w:rsidP="00A56613">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A56613">
        <w:rPr>
          <w:rFonts w:ascii="Helvetica" w:hAnsi="Helvetica" w:cs="Helvetica"/>
          <w:color w:val="2B333A"/>
          <w:sz w:val="24"/>
          <w:szCs w:val="24"/>
          <w:lang w:val="en-US" w:eastAsia="it-IT"/>
        </w:rPr>
        <w:t>Perfect grammar and strong writing skills</w:t>
      </w:r>
    </w:p>
    <w:p w:rsidR="001D4D63" w:rsidRPr="00A56613" w:rsidRDefault="001D4D63" w:rsidP="00A56613">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A56613">
        <w:rPr>
          <w:rFonts w:ascii="Helvetica" w:hAnsi="Helvetica" w:cs="Helvetica"/>
          <w:color w:val="2B333A"/>
          <w:sz w:val="24"/>
          <w:szCs w:val="24"/>
          <w:lang w:val="en-US" w:eastAsia="it-IT"/>
        </w:rPr>
        <w:t>True passion in copywriting / content writing</w:t>
      </w:r>
    </w:p>
    <w:p w:rsidR="001D4D63" w:rsidRPr="00A56613" w:rsidRDefault="001D4D63" w:rsidP="00A56613">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Pr>
          <w:rFonts w:ascii="Helvetica" w:hAnsi="Helvetica" w:cs="Helvetica"/>
          <w:color w:val="2B333A"/>
          <w:sz w:val="24"/>
          <w:szCs w:val="24"/>
          <w:lang w:val="en-US" w:eastAsia="it-IT"/>
        </w:rPr>
        <w:t>Ability to self-prioritiz</w:t>
      </w:r>
      <w:r w:rsidRPr="00A56613">
        <w:rPr>
          <w:rFonts w:ascii="Helvetica" w:hAnsi="Helvetica" w:cs="Helvetica"/>
          <w:color w:val="2B333A"/>
          <w:sz w:val="24"/>
          <w:szCs w:val="24"/>
          <w:lang w:val="en-US" w:eastAsia="it-IT"/>
        </w:rPr>
        <w:t>e workflow, to perform well under pressure and to meet tight deadlines</w:t>
      </w:r>
    </w:p>
    <w:p w:rsidR="001D4D63" w:rsidRPr="00A56613" w:rsidRDefault="001D4D63" w:rsidP="00A56613">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A56613">
        <w:rPr>
          <w:rFonts w:ascii="Helvetica" w:hAnsi="Helvetica" w:cs="Helvetica"/>
          <w:color w:val="2B333A"/>
          <w:sz w:val="24"/>
          <w:szCs w:val="24"/>
          <w:lang w:val="en-US" w:eastAsia="it-IT"/>
        </w:rPr>
        <w:t>Computer literate with an excellent understanding of MS Office and CMS</w:t>
      </w:r>
    </w:p>
    <w:p w:rsidR="001D4D63" w:rsidRPr="00A56613" w:rsidRDefault="001D4D63" w:rsidP="00A56613">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eastAsia="it-IT"/>
        </w:rPr>
      </w:pPr>
      <w:r w:rsidRPr="00A56613">
        <w:rPr>
          <w:rFonts w:ascii="Helvetica" w:hAnsi="Helvetica" w:cs="Helvetica"/>
          <w:color w:val="2B333A"/>
          <w:sz w:val="24"/>
          <w:szCs w:val="24"/>
          <w:lang w:eastAsia="it-IT"/>
        </w:rPr>
        <w:t>Highly self-motivated and creative</w:t>
      </w:r>
    </w:p>
    <w:p w:rsidR="001D4D63" w:rsidRPr="00A56613" w:rsidRDefault="001D4D63" w:rsidP="00A56613">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A56613">
        <w:rPr>
          <w:rFonts w:ascii="Helvetica" w:hAnsi="Helvetica" w:cs="Helvetica"/>
          <w:color w:val="2B333A"/>
          <w:sz w:val="24"/>
          <w:szCs w:val="24"/>
          <w:lang w:val="en-US" w:eastAsia="it-IT"/>
        </w:rPr>
        <w:t>Previous writing/ blogging experience a plus</w:t>
      </w:r>
    </w:p>
    <w:p w:rsidR="001D4D63" w:rsidRPr="00A56613" w:rsidRDefault="001D4D63" w:rsidP="00A56613">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A56613">
        <w:rPr>
          <w:rFonts w:ascii="Helvetica" w:hAnsi="Helvetica" w:cs="Helvetica"/>
          <w:color w:val="2B333A"/>
          <w:sz w:val="24"/>
          <w:szCs w:val="24"/>
          <w:lang w:val="en-US" w:eastAsia="it-IT"/>
        </w:rPr>
        <w:t>Available to work minimum 20 hours per week</w:t>
      </w:r>
    </w:p>
    <w:p w:rsidR="001D4D63" w:rsidRDefault="001D4D63" w:rsidP="00A56613">
      <w:pPr>
        <w:shd w:val="clear" w:color="auto" w:fill="FFFFFF"/>
        <w:spacing w:after="240" w:line="240" w:lineRule="auto"/>
        <w:rPr>
          <w:rFonts w:ascii="Helvetica" w:hAnsi="Helvetica" w:cs="Helvetica"/>
          <w:color w:val="2B333A"/>
          <w:sz w:val="24"/>
          <w:szCs w:val="24"/>
          <w:lang w:val="en-US" w:eastAsia="it-IT"/>
        </w:rPr>
      </w:pPr>
    </w:p>
    <w:p w:rsidR="001D4D63" w:rsidRDefault="001D4D63" w:rsidP="00A56613">
      <w:pPr>
        <w:shd w:val="clear" w:color="auto" w:fill="FFFFFF"/>
        <w:spacing w:after="240" w:line="240" w:lineRule="auto"/>
        <w:rPr>
          <w:rFonts w:ascii="Helvetica" w:hAnsi="Helvetica" w:cs="Helvetica"/>
          <w:color w:val="2B333A"/>
          <w:sz w:val="24"/>
          <w:szCs w:val="24"/>
          <w:lang w:val="en-US" w:eastAsia="it-IT"/>
        </w:rPr>
      </w:pPr>
    </w:p>
    <w:p w:rsidR="001D4D63" w:rsidRPr="00A56613" w:rsidRDefault="001D4D63" w:rsidP="00A56613">
      <w:pPr>
        <w:shd w:val="clear" w:color="auto" w:fill="FFFFFF"/>
        <w:spacing w:after="240" w:line="240" w:lineRule="auto"/>
        <w:rPr>
          <w:rFonts w:ascii="Helvetica" w:hAnsi="Helvetica" w:cs="Helvetica"/>
          <w:b/>
          <w:color w:val="2B333A"/>
          <w:sz w:val="24"/>
          <w:szCs w:val="24"/>
          <w:lang w:val="en-US" w:eastAsia="it-IT"/>
        </w:rPr>
      </w:pPr>
      <w:r w:rsidRPr="00A56613">
        <w:rPr>
          <w:rFonts w:ascii="Helvetica" w:hAnsi="Helvetica" w:cs="Helvetica"/>
          <w:b/>
          <w:color w:val="2B333A"/>
          <w:sz w:val="24"/>
          <w:szCs w:val="24"/>
          <w:lang w:val="en-US" w:eastAsia="it-IT"/>
        </w:rPr>
        <w:t>How to apply</w:t>
      </w:r>
    </w:p>
    <w:p w:rsidR="001D4D63" w:rsidRDefault="001D4D63" w:rsidP="00A56613">
      <w:pPr>
        <w:shd w:val="clear" w:color="auto" w:fill="FFFFFF"/>
        <w:spacing w:after="240" w:line="240" w:lineRule="auto"/>
        <w:rPr>
          <w:rFonts w:ascii="Helvetica" w:hAnsi="Helvetica" w:cs="Helvetica"/>
          <w:color w:val="2B333A"/>
          <w:sz w:val="24"/>
          <w:szCs w:val="24"/>
          <w:lang w:val="en-US" w:eastAsia="it-IT"/>
        </w:rPr>
      </w:pPr>
      <w:hyperlink r:id="rId8" w:history="1">
        <w:r w:rsidRPr="00F75C70">
          <w:rPr>
            <w:rStyle w:val="Hyperlink"/>
            <w:rFonts w:ascii="Helvetica" w:hAnsi="Helvetica" w:cs="Helvetica"/>
            <w:sz w:val="24"/>
            <w:szCs w:val="24"/>
            <w:lang w:val="en-US" w:eastAsia="it-IT"/>
          </w:rPr>
          <w:t>http://jobs.motionglobal.com/apply/3QRgFE/Digital-Marketing-Internship-3-Months</w:t>
        </w:r>
      </w:hyperlink>
    </w:p>
    <w:p w:rsidR="001D4D63" w:rsidRDefault="001D4D63" w:rsidP="00A56613">
      <w:pPr>
        <w:shd w:val="clear" w:color="auto" w:fill="FFFFFF"/>
        <w:spacing w:after="240" w:line="240" w:lineRule="auto"/>
        <w:rPr>
          <w:rFonts w:ascii="Helvetica" w:hAnsi="Helvetica" w:cs="Helvetica"/>
          <w:color w:val="2B333A"/>
          <w:sz w:val="24"/>
          <w:szCs w:val="24"/>
          <w:lang w:val="en-US" w:eastAsia="it-IT"/>
        </w:rPr>
      </w:pPr>
      <w:r>
        <w:rPr>
          <w:rFonts w:ascii="Helvetica" w:hAnsi="Helvetica" w:cs="Helvetica"/>
          <w:color w:val="2B333A"/>
          <w:sz w:val="24"/>
          <w:szCs w:val="24"/>
          <w:lang w:val="en-US" w:eastAsia="it-IT"/>
        </w:rPr>
        <w:t xml:space="preserve">or send your CV and cover letter to: </w:t>
      </w:r>
      <w:hyperlink r:id="rId9" w:history="1">
        <w:r w:rsidRPr="00F75C70">
          <w:rPr>
            <w:rStyle w:val="Hyperlink"/>
            <w:rFonts w:ascii="Helvetica" w:hAnsi="Helvetica" w:cs="Helvetica"/>
            <w:sz w:val="24"/>
            <w:szCs w:val="24"/>
            <w:lang w:val="en-US" w:eastAsia="it-IT"/>
          </w:rPr>
          <w:t>italyjobs@motionglobal.com</w:t>
        </w:r>
      </w:hyperlink>
      <w:bookmarkStart w:id="0" w:name="_GoBack"/>
      <w:bookmarkEnd w:id="0"/>
    </w:p>
    <w:p w:rsidR="001D4D63" w:rsidRDefault="001D4D63" w:rsidP="00A56613">
      <w:pPr>
        <w:shd w:val="clear" w:color="auto" w:fill="FFFFFF"/>
        <w:spacing w:after="240" w:line="240" w:lineRule="auto"/>
        <w:rPr>
          <w:rFonts w:ascii="Helvetica" w:hAnsi="Helvetica" w:cs="Helvetica"/>
          <w:color w:val="2B333A"/>
          <w:sz w:val="24"/>
          <w:szCs w:val="24"/>
          <w:lang w:val="en-US" w:eastAsia="it-IT"/>
        </w:rPr>
      </w:pPr>
    </w:p>
    <w:p w:rsidR="001D4D63" w:rsidRDefault="001D4D63" w:rsidP="00A56613">
      <w:pPr>
        <w:shd w:val="clear" w:color="auto" w:fill="FFFFFF"/>
        <w:spacing w:after="240" w:line="240" w:lineRule="auto"/>
        <w:rPr>
          <w:rFonts w:ascii="Helvetica" w:hAnsi="Helvetica" w:cs="Helvetica"/>
          <w:color w:val="2B333A"/>
          <w:sz w:val="24"/>
          <w:szCs w:val="24"/>
          <w:lang w:val="en-US" w:eastAsia="it-IT"/>
        </w:rPr>
      </w:pPr>
    </w:p>
    <w:p w:rsidR="001D4D63" w:rsidRPr="00A56613" w:rsidRDefault="001D4D63" w:rsidP="00A56613">
      <w:pPr>
        <w:shd w:val="clear" w:color="auto" w:fill="FFFFFF"/>
        <w:spacing w:after="240" w:line="240" w:lineRule="auto"/>
        <w:rPr>
          <w:rFonts w:ascii="Helvetica" w:hAnsi="Helvetica" w:cs="Helvetica"/>
          <w:i/>
          <w:color w:val="2B333A"/>
          <w:sz w:val="24"/>
          <w:szCs w:val="24"/>
          <w:lang w:val="en-US" w:eastAsia="it-IT"/>
        </w:rPr>
      </w:pPr>
      <w:r w:rsidRPr="00A56613">
        <w:rPr>
          <w:rFonts w:ascii="Helvetica" w:hAnsi="Helvetica" w:cs="Helvetica"/>
          <w:i/>
          <w:color w:val="2B333A"/>
          <w:sz w:val="24"/>
          <w:szCs w:val="24"/>
          <w:lang w:val="en-US" w:eastAsia="it-IT"/>
        </w:rPr>
        <w:t>Please note that this is an unpaid internship which is to be undertaken for a period of between three and six months dependent upon the availability of the candidate. Trainees will receive extensive exposure all facets of digital marketing and training from our experienced and dedicated team. This is a great opportunity for students and recent graduates to gain valuable experience of working within a market leading company, whilst learning key transferrable skills in both digital marketing and ecommerce industries.</w:t>
      </w:r>
    </w:p>
    <w:p w:rsidR="001D4D63" w:rsidRPr="00A56613" w:rsidRDefault="001D4D63">
      <w:pPr>
        <w:rPr>
          <w:lang w:val="en-US"/>
        </w:rPr>
      </w:pPr>
    </w:p>
    <w:sectPr w:rsidR="001D4D63" w:rsidRPr="00A56613" w:rsidSect="0052308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E1DEB"/>
    <w:multiLevelType w:val="multilevel"/>
    <w:tmpl w:val="125ED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BC02357"/>
    <w:multiLevelType w:val="multilevel"/>
    <w:tmpl w:val="F3A83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4D56F1E"/>
    <w:multiLevelType w:val="multilevel"/>
    <w:tmpl w:val="3DE60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30C1029"/>
    <w:multiLevelType w:val="multilevel"/>
    <w:tmpl w:val="7132E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7DA3"/>
    <w:rsid w:val="00101A3F"/>
    <w:rsid w:val="001D4D63"/>
    <w:rsid w:val="002E203B"/>
    <w:rsid w:val="00372D4E"/>
    <w:rsid w:val="003C5168"/>
    <w:rsid w:val="00523087"/>
    <w:rsid w:val="00957DA3"/>
    <w:rsid w:val="00A40A64"/>
    <w:rsid w:val="00A56613"/>
    <w:rsid w:val="00B665F4"/>
    <w:rsid w:val="00B91060"/>
    <w:rsid w:val="00F42BBC"/>
    <w:rsid w:val="00F75C7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8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56613"/>
    <w:pPr>
      <w:spacing w:before="100" w:beforeAutospacing="1" w:after="100" w:afterAutospacing="1" w:line="240" w:lineRule="auto"/>
    </w:pPr>
    <w:rPr>
      <w:rFonts w:ascii="Times New Roman" w:eastAsia="Times New Roman" w:hAnsi="Times New Roman"/>
      <w:sz w:val="24"/>
      <w:szCs w:val="24"/>
      <w:lang w:eastAsia="it-IT"/>
    </w:rPr>
  </w:style>
  <w:style w:type="character" w:styleId="Hyperlink">
    <w:name w:val="Hyperlink"/>
    <w:basedOn w:val="DefaultParagraphFont"/>
    <w:uiPriority w:val="99"/>
    <w:rsid w:val="00A56613"/>
    <w:rPr>
      <w:rFonts w:cs="Times New Roman"/>
      <w:color w:val="0000FF"/>
      <w:u w:val="single"/>
    </w:rPr>
  </w:style>
  <w:style w:type="character" w:customStyle="1" w:styleId="apple-converted-space">
    <w:name w:val="apple-converted-space"/>
    <w:basedOn w:val="DefaultParagraphFont"/>
    <w:uiPriority w:val="99"/>
    <w:rsid w:val="00A56613"/>
    <w:rPr>
      <w:rFonts w:cs="Times New Roman"/>
    </w:rPr>
  </w:style>
  <w:style w:type="character" w:styleId="Strong">
    <w:name w:val="Strong"/>
    <w:basedOn w:val="DefaultParagraphFont"/>
    <w:uiPriority w:val="99"/>
    <w:qFormat/>
    <w:rsid w:val="00A56613"/>
    <w:rPr>
      <w:rFonts w:cs="Times New Roman"/>
      <w:b/>
      <w:bCs/>
    </w:rPr>
  </w:style>
  <w:style w:type="character" w:styleId="FollowedHyperlink">
    <w:name w:val="FollowedHyperlink"/>
    <w:basedOn w:val="DefaultParagraphFont"/>
    <w:uiPriority w:val="99"/>
    <w:rsid w:val="00B9106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301300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s.motionglobal.com/apply/3QRgFE/Digital-Marketing-Internship-3-Months" TargetMode="External"/><Relationship Id="rId3" Type="http://schemas.openxmlformats.org/officeDocument/2006/relationships/settings" Target="settings.xml"/><Relationship Id="rId7" Type="http://schemas.openxmlformats.org/officeDocument/2006/relationships/hyperlink" Target="http://www.smartbuyglass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ionglobal.com/" TargetMode="External"/><Relationship Id="rId11" Type="http://schemas.openxmlformats.org/officeDocument/2006/relationships/theme" Target="theme/theme1.xml"/><Relationship Id="rId5" Type="http://schemas.openxmlformats.org/officeDocument/2006/relationships/hyperlink" Target="http://www.austcham-china.com/content/basic-page/2015-finalis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talyjobs@motion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544</Words>
  <Characters>3107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MG-IT-MKTG-1</dc:creator>
  <cp:keywords/>
  <dc:description/>
  <cp:lastModifiedBy>FIXO2</cp:lastModifiedBy>
  <cp:revision>2</cp:revision>
  <dcterms:created xsi:type="dcterms:W3CDTF">2017-02-10T11:02:00Z</dcterms:created>
  <dcterms:modified xsi:type="dcterms:W3CDTF">2017-02-10T11:02:00Z</dcterms:modified>
</cp:coreProperties>
</file>